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45"/>
        <w:tblW w:w="10257" w:type="dxa"/>
        <w:tblLayout w:type="fixed"/>
        <w:tblLook w:val="00A0" w:firstRow="1" w:lastRow="0" w:firstColumn="1" w:lastColumn="0" w:noHBand="0" w:noVBand="0"/>
      </w:tblPr>
      <w:tblGrid>
        <w:gridCol w:w="149"/>
        <w:gridCol w:w="4445"/>
        <w:gridCol w:w="1319"/>
        <w:gridCol w:w="4289"/>
        <w:gridCol w:w="55"/>
      </w:tblGrid>
      <w:tr w:rsidR="00467C6D" w:rsidRPr="001C7159" w:rsidTr="00FF2F9F">
        <w:trPr>
          <w:trHeight w:val="1570"/>
        </w:trPr>
        <w:tc>
          <w:tcPr>
            <w:tcW w:w="4594" w:type="dxa"/>
            <w:gridSpan w:val="2"/>
          </w:tcPr>
          <w:p w:rsidR="00467C6D" w:rsidRPr="001C7159" w:rsidRDefault="00467C6D" w:rsidP="00FF2F9F">
            <w:pPr>
              <w:keepNext/>
              <w:spacing w:after="60"/>
              <w:outlineLvl w:val="1"/>
              <w:rPr>
                <w:rFonts w:eastAsia="Calibri"/>
                <w:sz w:val="24"/>
                <w:szCs w:val="24"/>
              </w:rPr>
            </w:pPr>
            <w:r w:rsidRPr="001C7159">
              <w:rPr>
                <w:rFonts w:eastAsia="Calibri"/>
                <w:sz w:val="24"/>
                <w:szCs w:val="24"/>
              </w:rPr>
              <w:t xml:space="preserve">                              </w:t>
            </w:r>
            <w:r w:rsidRPr="001C7159">
              <w:rPr>
                <w:rFonts w:eastAsia="Calibri"/>
                <w:sz w:val="24"/>
                <w:szCs w:val="24"/>
                <w:lang w:val="en-US"/>
              </w:rPr>
              <w:t>C</w:t>
            </w:r>
            <w:r w:rsidRPr="001C7159">
              <w:rPr>
                <w:rFonts w:eastAsia="Calibri"/>
                <w:sz w:val="24"/>
                <w:szCs w:val="24"/>
              </w:rPr>
              <w:t>ОВЕТ</w:t>
            </w:r>
          </w:p>
          <w:p w:rsidR="00467C6D" w:rsidRPr="001C7159" w:rsidRDefault="00467C6D" w:rsidP="00FF2F9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1C7159">
              <w:rPr>
                <w:rFonts w:eastAsia="Calibri"/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467C6D" w:rsidRPr="001C7159" w:rsidRDefault="00467C6D" w:rsidP="00FF2F9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1C7159">
              <w:rPr>
                <w:rFonts w:eastAsia="Calibri"/>
                <w:sz w:val="24"/>
                <w:szCs w:val="24"/>
              </w:rPr>
              <w:t>МУНИЦИПАЛЬНОГО РАЙОНА</w:t>
            </w:r>
          </w:p>
          <w:p w:rsidR="00467C6D" w:rsidRPr="001C7159" w:rsidRDefault="00467C6D" w:rsidP="00FF2F9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1C7159">
              <w:rPr>
                <w:rFonts w:eastAsia="Calibri"/>
                <w:sz w:val="24"/>
                <w:szCs w:val="24"/>
              </w:rPr>
              <w:t>РЕСПУБЛИКИ ТАТАРСТАН</w:t>
            </w:r>
          </w:p>
        </w:tc>
        <w:tc>
          <w:tcPr>
            <w:tcW w:w="1319" w:type="dxa"/>
          </w:tcPr>
          <w:p w:rsidR="00467C6D" w:rsidRPr="001C7159" w:rsidRDefault="00467C6D" w:rsidP="00FF2F9F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  <w:p w:rsidR="00467C6D" w:rsidRPr="001C7159" w:rsidRDefault="00467C6D" w:rsidP="00FF2F9F">
            <w:pPr>
              <w:jc w:val="center"/>
              <w:rPr>
                <w:rFonts w:eastAsia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344" w:type="dxa"/>
            <w:gridSpan w:val="2"/>
          </w:tcPr>
          <w:p w:rsidR="00467C6D" w:rsidRPr="001C7159" w:rsidRDefault="00467C6D" w:rsidP="00FF2F9F">
            <w:pPr>
              <w:keepNext/>
              <w:spacing w:after="60"/>
              <w:ind w:right="-108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1C7159">
              <w:rPr>
                <w:rFonts w:eastAsia="Calibri"/>
                <w:sz w:val="24"/>
                <w:szCs w:val="24"/>
              </w:rPr>
              <w:t>ТАТАРСТАН РЕСПУБЛИКАСЫ</w:t>
            </w:r>
          </w:p>
          <w:p w:rsidR="00467C6D" w:rsidRPr="001C7159" w:rsidRDefault="00467C6D" w:rsidP="00FF2F9F">
            <w:pPr>
              <w:keepNext/>
              <w:spacing w:after="60"/>
              <w:ind w:right="-108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1C7159">
              <w:rPr>
                <w:rFonts w:eastAsia="Calibri"/>
                <w:sz w:val="24"/>
                <w:szCs w:val="24"/>
              </w:rPr>
              <w:t xml:space="preserve"> ЧҮПРӘЛЕ</w:t>
            </w:r>
          </w:p>
          <w:p w:rsidR="00467C6D" w:rsidRPr="001C7159" w:rsidRDefault="00467C6D" w:rsidP="00FF2F9F">
            <w:pPr>
              <w:keepNext/>
              <w:spacing w:after="60"/>
              <w:ind w:right="-108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1C7159">
              <w:rPr>
                <w:rFonts w:eastAsia="Calibri"/>
                <w:sz w:val="24"/>
                <w:szCs w:val="24"/>
              </w:rPr>
              <w:t>МУНИЦИПАЛЬ РАЙОНЫ</w:t>
            </w:r>
          </w:p>
          <w:p w:rsidR="00467C6D" w:rsidRPr="001C7159" w:rsidRDefault="00467C6D" w:rsidP="00FF2F9F">
            <w:pPr>
              <w:spacing w:after="60"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1C7159">
              <w:rPr>
                <w:rFonts w:eastAsia="Calibri"/>
                <w:sz w:val="24"/>
                <w:szCs w:val="24"/>
              </w:rPr>
              <w:t>ЗУР АКСУ АВЫЛ ҖИРЛЕГЕ СОВЕТЫ</w:t>
            </w:r>
          </w:p>
        </w:tc>
      </w:tr>
      <w:tr w:rsidR="00467C6D" w:rsidRPr="001C7159" w:rsidTr="00FF2F9F">
        <w:trPr>
          <w:gridBefore w:val="1"/>
          <w:gridAfter w:val="1"/>
          <w:wBefore w:w="149" w:type="dxa"/>
          <w:wAfter w:w="55" w:type="dxa"/>
          <w:trHeight w:val="446"/>
        </w:trPr>
        <w:tc>
          <w:tcPr>
            <w:tcW w:w="10053" w:type="dxa"/>
            <w:gridSpan w:val="3"/>
          </w:tcPr>
          <w:p w:rsidR="00467C6D" w:rsidRPr="001C7159" w:rsidRDefault="00467C6D" w:rsidP="00FF2F9F">
            <w:pPr>
              <w:tabs>
                <w:tab w:val="left" w:pos="1884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pict>
                <v:rect id="_x0000_i1025" style="width:498.8pt;height:1.5pt" o:hralign="center" o:hrstd="t" o:hrnoshade="t" o:hr="t" fillcolor="black" stroked="f"/>
              </w:pict>
            </w:r>
          </w:p>
        </w:tc>
      </w:tr>
    </w:tbl>
    <w:p w:rsidR="00467C6D" w:rsidRPr="001C7159" w:rsidRDefault="00467C6D" w:rsidP="00467C6D">
      <w:pPr>
        <w:jc w:val="center"/>
        <w:rPr>
          <w:sz w:val="24"/>
          <w:szCs w:val="24"/>
        </w:rPr>
      </w:pPr>
      <w:proofErr w:type="spellStart"/>
      <w:r w:rsidRPr="001C7159">
        <w:rPr>
          <w:rFonts w:eastAsia="Calibri"/>
          <w:sz w:val="24"/>
          <w:szCs w:val="24"/>
        </w:rPr>
        <w:t>с.Большая</w:t>
      </w:r>
      <w:proofErr w:type="spellEnd"/>
      <w:r w:rsidRPr="001C7159">
        <w:rPr>
          <w:rFonts w:eastAsia="Calibri"/>
          <w:sz w:val="24"/>
          <w:szCs w:val="24"/>
        </w:rPr>
        <w:t xml:space="preserve"> Акса</w:t>
      </w:r>
    </w:p>
    <w:p w:rsidR="006749B0" w:rsidRPr="001F3B87" w:rsidRDefault="006749B0" w:rsidP="006749B0">
      <w:pPr>
        <w:spacing w:after="60"/>
        <w:jc w:val="center"/>
        <w:rPr>
          <w:b/>
          <w:sz w:val="12"/>
          <w:szCs w:val="12"/>
        </w:rPr>
      </w:pPr>
    </w:p>
    <w:p w:rsidR="0072391B" w:rsidRPr="0072391B" w:rsidRDefault="0072391B" w:rsidP="006749B0">
      <w:pPr>
        <w:jc w:val="center"/>
        <w:rPr>
          <w:b/>
          <w:sz w:val="28"/>
        </w:rPr>
      </w:pPr>
      <w:r w:rsidRPr="0072391B">
        <w:rPr>
          <w:b/>
          <w:sz w:val="28"/>
        </w:rPr>
        <w:t>РЕШЕНИЕ                                                    КАРАР</w:t>
      </w:r>
    </w:p>
    <w:p w:rsidR="0072391B" w:rsidRDefault="0072391B" w:rsidP="006749B0">
      <w:pPr>
        <w:jc w:val="center"/>
        <w:rPr>
          <w:sz w:val="28"/>
        </w:rPr>
      </w:pPr>
    </w:p>
    <w:p w:rsidR="006749B0" w:rsidRDefault="00A94B54" w:rsidP="006749B0">
      <w:pPr>
        <w:jc w:val="center"/>
        <w:rPr>
          <w:sz w:val="28"/>
        </w:rPr>
      </w:pPr>
      <w:r>
        <w:rPr>
          <w:sz w:val="28"/>
        </w:rPr>
        <w:t>1</w:t>
      </w:r>
      <w:r w:rsidR="00467C6D">
        <w:rPr>
          <w:sz w:val="28"/>
        </w:rPr>
        <w:t>9</w:t>
      </w:r>
      <w:r w:rsidR="006749B0">
        <w:rPr>
          <w:sz w:val="28"/>
        </w:rPr>
        <w:t xml:space="preserve"> </w:t>
      </w:r>
      <w:r w:rsidR="00467C6D">
        <w:rPr>
          <w:sz w:val="28"/>
        </w:rPr>
        <w:t>мая</w:t>
      </w:r>
      <w:r w:rsidR="006749B0">
        <w:rPr>
          <w:sz w:val="28"/>
        </w:rPr>
        <w:t xml:space="preserve"> 202</w:t>
      </w:r>
      <w:r w:rsidR="00467C6D">
        <w:rPr>
          <w:sz w:val="28"/>
        </w:rPr>
        <w:t>5</w:t>
      </w:r>
      <w:r w:rsidR="006749B0">
        <w:rPr>
          <w:sz w:val="28"/>
        </w:rPr>
        <w:t xml:space="preserve"> года</w:t>
      </w:r>
      <w:r w:rsidR="006749B0">
        <w:rPr>
          <w:sz w:val="28"/>
        </w:rPr>
        <w:tab/>
      </w:r>
      <w:r w:rsidR="006749B0">
        <w:rPr>
          <w:sz w:val="28"/>
        </w:rPr>
        <w:tab/>
        <w:t xml:space="preserve">             </w:t>
      </w:r>
      <w:r>
        <w:rPr>
          <w:sz w:val="28"/>
        </w:rPr>
        <w:t xml:space="preserve">     </w:t>
      </w:r>
      <w:r>
        <w:rPr>
          <w:sz w:val="28"/>
        </w:rPr>
        <w:tab/>
      </w:r>
      <w:r>
        <w:rPr>
          <w:sz w:val="28"/>
        </w:rPr>
        <w:tab/>
        <w:t xml:space="preserve">      </w:t>
      </w:r>
      <w:r>
        <w:rPr>
          <w:sz w:val="28"/>
        </w:rPr>
        <w:tab/>
      </w:r>
      <w:r>
        <w:rPr>
          <w:sz w:val="28"/>
        </w:rPr>
        <w:tab/>
      </w:r>
      <w:r w:rsidR="00D01213">
        <w:rPr>
          <w:sz w:val="28"/>
        </w:rPr>
        <w:t xml:space="preserve">               </w:t>
      </w:r>
      <w:r w:rsidR="00D01213" w:rsidRPr="00D01213">
        <w:rPr>
          <w:sz w:val="28"/>
        </w:rPr>
        <w:t>№ 1-</w:t>
      </w:r>
      <w:proofErr w:type="gramStart"/>
      <w:r w:rsidR="00D01213" w:rsidRPr="00D01213">
        <w:rPr>
          <w:sz w:val="28"/>
        </w:rPr>
        <w:t>вн./</w:t>
      </w:r>
      <w:proofErr w:type="gramEnd"/>
      <w:r w:rsidR="006749B0">
        <w:rPr>
          <w:sz w:val="28"/>
        </w:rPr>
        <w:t>2</w:t>
      </w:r>
    </w:p>
    <w:p w:rsidR="00764F05" w:rsidRDefault="00764F05" w:rsidP="00764F05">
      <w:pPr>
        <w:ind w:right="5385"/>
        <w:jc w:val="both"/>
        <w:rPr>
          <w:sz w:val="28"/>
          <w:szCs w:val="28"/>
        </w:rPr>
      </w:pPr>
    </w:p>
    <w:p w:rsidR="00467C6D" w:rsidRDefault="00764F05" w:rsidP="00BA3241">
      <w:pPr>
        <w:tabs>
          <w:tab w:val="left" w:pos="4111"/>
        </w:tabs>
        <w:ind w:right="5244"/>
        <w:jc w:val="both"/>
        <w:rPr>
          <w:sz w:val="28"/>
          <w:szCs w:val="28"/>
        </w:rPr>
      </w:pPr>
      <w:r w:rsidRPr="00764F05">
        <w:rPr>
          <w:sz w:val="28"/>
          <w:szCs w:val="28"/>
        </w:rPr>
        <w:t xml:space="preserve">О </w:t>
      </w:r>
      <w:r w:rsidR="00CC469F">
        <w:rPr>
          <w:sz w:val="28"/>
          <w:szCs w:val="28"/>
        </w:rPr>
        <w:t>досрочном прекращении полномочия депутата</w:t>
      </w:r>
      <w:r w:rsidR="001E3438">
        <w:rPr>
          <w:sz w:val="28"/>
          <w:szCs w:val="28"/>
        </w:rPr>
        <w:t xml:space="preserve"> Совета</w:t>
      </w:r>
      <w:r w:rsidRPr="00764F05">
        <w:rPr>
          <w:sz w:val="28"/>
          <w:szCs w:val="28"/>
        </w:rPr>
        <w:t xml:space="preserve"> </w:t>
      </w:r>
      <w:r w:rsidR="00467C6D">
        <w:rPr>
          <w:sz w:val="28"/>
          <w:szCs w:val="28"/>
        </w:rPr>
        <w:t>Большеаксинского</w:t>
      </w:r>
      <w:r w:rsidR="00DD7AC1">
        <w:rPr>
          <w:sz w:val="28"/>
          <w:szCs w:val="28"/>
        </w:rPr>
        <w:t xml:space="preserve"> сельского поселения </w:t>
      </w:r>
      <w:r w:rsidR="00BA3241">
        <w:rPr>
          <w:sz w:val="28"/>
          <w:szCs w:val="28"/>
        </w:rPr>
        <w:t>Дрожжановского м</w:t>
      </w:r>
      <w:r w:rsidRPr="00764F05">
        <w:rPr>
          <w:sz w:val="28"/>
          <w:szCs w:val="28"/>
        </w:rPr>
        <w:t>униципального района Республики Татарстан</w:t>
      </w:r>
      <w:r w:rsidR="00467C6D">
        <w:rPr>
          <w:sz w:val="28"/>
          <w:szCs w:val="28"/>
        </w:rPr>
        <w:t xml:space="preserve"> </w:t>
      </w:r>
    </w:p>
    <w:p w:rsidR="00764F05" w:rsidRPr="00764F05" w:rsidRDefault="00467C6D" w:rsidP="00BA3241">
      <w:pPr>
        <w:tabs>
          <w:tab w:val="left" w:pos="4111"/>
        </w:tabs>
        <w:ind w:right="524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Унискова</w:t>
      </w:r>
      <w:proofErr w:type="spellEnd"/>
      <w:r>
        <w:rPr>
          <w:sz w:val="28"/>
          <w:szCs w:val="28"/>
        </w:rPr>
        <w:t xml:space="preserve"> С.П</w:t>
      </w:r>
      <w:r w:rsidR="00CC469F">
        <w:rPr>
          <w:sz w:val="28"/>
          <w:szCs w:val="28"/>
        </w:rPr>
        <w:t>.</w:t>
      </w:r>
    </w:p>
    <w:p w:rsidR="00764F05" w:rsidRPr="00764F05" w:rsidRDefault="00764F05" w:rsidP="00EB1734">
      <w:pPr>
        <w:rPr>
          <w:sz w:val="28"/>
          <w:szCs w:val="28"/>
        </w:rPr>
      </w:pPr>
    </w:p>
    <w:p w:rsidR="007F7593" w:rsidRDefault="00CC469F" w:rsidP="00764F0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заявление </w:t>
      </w:r>
      <w:proofErr w:type="spellStart"/>
      <w:r w:rsidR="00467C6D">
        <w:rPr>
          <w:sz w:val="28"/>
          <w:szCs w:val="28"/>
        </w:rPr>
        <w:t>Унискова</w:t>
      </w:r>
      <w:proofErr w:type="spellEnd"/>
      <w:r w:rsidR="00467C6D">
        <w:rPr>
          <w:sz w:val="28"/>
          <w:szCs w:val="28"/>
        </w:rPr>
        <w:t xml:space="preserve"> С.П.</w:t>
      </w:r>
      <w:r w:rsidR="007F7593">
        <w:rPr>
          <w:sz w:val="28"/>
          <w:szCs w:val="28"/>
        </w:rPr>
        <w:t>, в соответствии с подпу</w:t>
      </w:r>
      <w:r w:rsidR="00F65701">
        <w:rPr>
          <w:sz w:val="28"/>
          <w:szCs w:val="28"/>
        </w:rPr>
        <w:t xml:space="preserve">нктом </w:t>
      </w:r>
      <w:r w:rsidR="007F7593">
        <w:rPr>
          <w:sz w:val="28"/>
          <w:szCs w:val="28"/>
        </w:rPr>
        <w:t>2</w:t>
      </w:r>
      <w:r w:rsidR="00F65701">
        <w:rPr>
          <w:sz w:val="28"/>
          <w:szCs w:val="28"/>
        </w:rPr>
        <w:t xml:space="preserve"> </w:t>
      </w:r>
      <w:r w:rsidR="007F7593">
        <w:rPr>
          <w:sz w:val="28"/>
          <w:szCs w:val="28"/>
        </w:rPr>
        <w:t>пункта 1 статьи 39</w:t>
      </w:r>
      <w:r w:rsidR="00764F05" w:rsidRPr="00764F05">
        <w:rPr>
          <w:sz w:val="28"/>
          <w:szCs w:val="28"/>
        </w:rPr>
        <w:t xml:space="preserve"> Устава </w:t>
      </w:r>
      <w:r w:rsidR="00467C6D">
        <w:rPr>
          <w:sz w:val="28"/>
          <w:szCs w:val="28"/>
        </w:rPr>
        <w:t>Большеаксинского</w:t>
      </w:r>
      <w:r w:rsidR="00F65701">
        <w:rPr>
          <w:sz w:val="28"/>
          <w:szCs w:val="28"/>
        </w:rPr>
        <w:t xml:space="preserve"> сельского поселения </w:t>
      </w:r>
      <w:r w:rsidR="00764F05" w:rsidRPr="00764F05">
        <w:rPr>
          <w:sz w:val="28"/>
          <w:szCs w:val="28"/>
        </w:rPr>
        <w:t xml:space="preserve">Дрожжановского муниципального района Республики Татарстан, Совет </w:t>
      </w:r>
      <w:r w:rsidR="00467C6D">
        <w:rPr>
          <w:sz w:val="28"/>
          <w:szCs w:val="28"/>
        </w:rPr>
        <w:t>Большеаксинского</w:t>
      </w:r>
      <w:r w:rsidR="006749B0">
        <w:rPr>
          <w:sz w:val="28"/>
          <w:szCs w:val="28"/>
        </w:rPr>
        <w:t xml:space="preserve"> </w:t>
      </w:r>
      <w:r w:rsidR="00F65701">
        <w:rPr>
          <w:sz w:val="28"/>
          <w:szCs w:val="28"/>
        </w:rPr>
        <w:t xml:space="preserve">сельского поселения </w:t>
      </w:r>
      <w:r w:rsidR="00764F05" w:rsidRPr="00764F0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7F7593" w:rsidRDefault="007F7593" w:rsidP="00764F05">
      <w:pPr>
        <w:spacing w:line="276" w:lineRule="auto"/>
        <w:ind w:firstLine="567"/>
        <w:jc w:val="both"/>
        <w:rPr>
          <w:sz w:val="28"/>
          <w:szCs w:val="28"/>
        </w:rPr>
      </w:pPr>
    </w:p>
    <w:p w:rsidR="00764F05" w:rsidRDefault="00764F05" w:rsidP="007F7593">
      <w:pPr>
        <w:spacing w:line="276" w:lineRule="auto"/>
        <w:ind w:firstLine="567"/>
        <w:jc w:val="center"/>
        <w:rPr>
          <w:sz w:val="28"/>
          <w:szCs w:val="28"/>
        </w:rPr>
      </w:pPr>
      <w:r w:rsidRPr="00764F05">
        <w:rPr>
          <w:sz w:val="28"/>
          <w:szCs w:val="28"/>
        </w:rPr>
        <w:t>РЕШИЛ:</w:t>
      </w:r>
    </w:p>
    <w:p w:rsidR="007F7593" w:rsidRPr="00764F05" w:rsidRDefault="007F7593" w:rsidP="007F7593">
      <w:pPr>
        <w:spacing w:line="276" w:lineRule="auto"/>
        <w:ind w:firstLine="567"/>
        <w:jc w:val="center"/>
        <w:rPr>
          <w:sz w:val="28"/>
          <w:szCs w:val="28"/>
        </w:rPr>
      </w:pPr>
    </w:p>
    <w:p w:rsidR="00764F05" w:rsidRDefault="00467C6D" w:rsidP="007F7593">
      <w:pPr>
        <w:pStyle w:val="a6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Прекратить досрочно с 19 мая 2025</w:t>
      </w:r>
      <w:r w:rsidR="007F7593" w:rsidRPr="007F7593">
        <w:rPr>
          <w:sz w:val="28"/>
          <w:szCs w:val="28"/>
        </w:rPr>
        <w:t xml:space="preserve"> года полномочия депутата </w:t>
      </w:r>
      <w:r w:rsidR="001E3438" w:rsidRPr="007F7593">
        <w:rPr>
          <w:sz w:val="28"/>
          <w:szCs w:val="28"/>
        </w:rPr>
        <w:t>Совета</w:t>
      </w:r>
      <w:r w:rsidR="00764F05" w:rsidRPr="007F7593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Большеаксинского</w:t>
      </w:r>
      <w:r w:rsidR="006749B0" w:rsidRPr="007F7593">
        <w:rPr>
          <w:sz w:val="28"/>
          <w:szCs w:val="28"/>
        </w:rPr>
        <w:t xml:space="preserve"> </w:t>
      </w:r>
      <w:r w:rsidR="00F65701" w:rsidRPr="007F7593">
        <w:rPr>
          <w:sz w:val="28"/>
          <w:szCs w:val="28"/>
        </w:rPr>
        <w:t>сельского</w:t>
      </w:r>
      <w:r w:rsidR="00DD7AC1" w:rsidRPr="007F7593">
        <w:rPr>
          <w:sz w:val="28"/>
          <w:szCs w:val="28"/>
        </w:rPr>
        <w:t xml:space="preserve"> поселения </w:t>
      </w:r>
      <w:r w:rsidR="00764F05" w:rsidRPr="007F7593">
        <w:rPr>
          <w:sz w:val="28"/>
          <w:szCs w:val="28"/>
        </w:rPr>
        <w:t>Дрожжановского</w:t>
      </w:r>
      <w:r w:rsidR="00764F05" w:rsidRPr="007F7593">
        <w:rPr>
          <w:sz w:val="24"/>
          <w:szCs w:val="28"/>
        </w:rPr>
        <w:t xml:space="preserve"> </w:t>
      </w:r>
      <w:r w:rsidR="00764F05" w:rsidRPr="007F7593">
        <w:rPr>
          <w:sz w:val="28"/>
          <w:szCs w:val="28"/>
        </w:rPr>
        <w:t xml:space="preserve">муниципального района Республики Татарстан </w:t>
      </w:r>
      <w:r w:rsidR="007F7593" w:rsidRPr="007F7593"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Чувашско-Безднинскому</w:t>
      </w:r>
      <w:proofErr w:type="spellEnd"/>
      <w:r w:rsidR="00DD7AC1" w:rsidRPr="007F7593">
        <w:rPr>
          <w:sz w:val="28"/>
          <w:szCs w:val="28"/>
        </w:rPr>
        <w:t xml:space="preserve"> </w:t>
      </w:r>
      <w:r>
        <w:rPr>
          <w:sz w:val="28"/>
          <w:szCs w:val="28"/>
        </w:rPr>
        <w:t>избирательному округу №10</w:t>
      </w:r>
      <w:r w:rsidR="007F7593" w:rsidRPr="007F759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Унискова</w:t>
      </w:r>
      <w:proofErr w:type="spellEnd"/>
      <w:r>
        <w:rPr>
          <w:sz w:val="28"/>
          <w:szCs w:val="28"/>
        </w:rPr>
        <w:t xml:space="preserve"> Степана Петровича</w:t>
      </w:r>
      <w:r w:rsidR="007F7593" w:rsidRPr="007F7593">
        <w:rPr>
          <w:sz w:val="28"/>
          <w:szCs w:val="28"/>
        </w:rPr>
        <w:t>.</w:t>
      </w:r>
    </w:p>
    <w:p w:rsidR="007F7593" w:rsidRPr="007F7593" w:rsidRDefault="007F7593" w:rsidP="007F7593">
      <w:pPr>
        <w:pStyle w:val="a6"/>
        <w:spacing w:line="276" w:lineRule="auto"/>
        <w:ind w:left="927"/>
        <w:jc w:val="both"/>
        <w:rPr>
          <w:sz w:val="28"/>
          <w:szCs w:val="28"/>
        </w:rPr>
      </w:pPr>
    </w:p>
    <w:p w:rsidR="007F7593" w:rsidRPr="007F7593" w:rsidRDefault="007F7593" w:rsidP="007F7593">
      <w:pPr>
        <w:pStyle w:val="a6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принятия.</w:t>
      </w:r>
    </w:p>
    <w:p w:rsidR="00764F05" w:rsidRPr="00764F05" w:rsidRDefault="00764F05" w:rsidP="00EB1734">
      <w:pPr>
        <w:jc w:val="both"/>
        <w:rPr>
          <w:sz w:val="28"/>
          <w:szCs w:val="28"/>
        </w:rPr>
      </w:pPr>
    </w:p>
    <w:p w:rsidR="00DD7AC1" w:rsidRDefault="00764F05" w:rsidP="00764F05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764F05">
        <w:rPr>
          <w:sz w:val="28"/>
          <w:szCs w:val="28"/>
          <w:lang w:val="tt-RU"/>
        </w:rPr>
        <w:t xml:space="preserve">Заместитель Главы </w:t>
      </w:r>
      <w:r w:rsidR="00467C6D">
        <w:rPr>
          <w:sz w:val="28"/>
          <w:szCs w:val="28"/>
        </w:rPr>
        <w:t>Большеаксинского</w:t>
      </w:r>
    </w:p>
    <w:p w:rsidR="00DD7AC1" w:rsidRDefault="00DD7AC1" w:rsidP="00764F05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сельского поселения Дрожжановского</w:t>
      </w:r>
    </w:p>
    <w:p w:rsidR="00DD7AC1" w:rsidRDefault="00764F05" w:rsidP="00764F05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764F05">
        <w:rPr>
          <w:sz w:val="28"/>
          <w:szCs w:val="28"/>
          <w:lang w:val="tt-RU"/>
        </w:rPr>
        <w:t xml:space="preserve">муниципального района </w:t>
      </w:r>
    </w:p>
    <w:p w:rsidR="00BF1360" w:rsidRPr="00143178" w:rsidRDefault="00764F05" w:rsidP="00143178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764F05">
        <w:rPr>
          <w:sz w:val="28"/>
          <w:szCs w:val="28"/>
          <w:lang w:val="tt-RU"/>
        </w:rPr>
        <w:t>Республики</w:t>
      </w:r>
      <w:r w:rsidR="00DD7AC1">
        <w:rPr>
          <w:sz w:val="28"/>
          <w:szCs w:val="28"/>
          <w:lang w:val="tt-RU"/>
        </w:rPr>
        <w:t xml:space="preserve"> Татарстан                                   </w:t>
      </w:r>
      <w:r w:rsidR="00EF0DEA">
        <w:rPr>
          <w:sz w:val="28"/>
          <w:szCs w:val="28"/>
          <w:lang w:val="tt-RU"/>
        </w:rPr>
        <w:t xml:space="preserve">                               С.Н. Никитин</w:t>
      </w:r>
      <w:bookmarkStart w:id="0" w:name="_GoBack"/>
      <w:bookmarkEnd w:id="0"/>
    </w:p>
    <w:sectPr w:rsidR="00BF1360" w:rsidRPr="00143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864E9"/>
    <w:multiLevelType w:val="hybridMultilevel"/>
    <w:tmpl w:val="D75A25B8"/>
    <w:lvl w:ilvl="0" w:tplc="68A63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BC"/>
    <w:rsid w:val="00143178"/>
    <w:rsid w:val="001E3438"/>
    <w:rsid w:val="003F5707"/>
    <w:rsid w:val="00467C6D"/>
    <w:rsid w:val="006749B0"/>
    <w:rsid w:val="0068675A"/>
    <w:rsid w:val="0072391B"/>
    <w:rsid w:val="00764818"/>
    <w:rsid w:val="00764F05"/>
    <w:rsid w:val="007F7593"/>
    <w:rsid w:val="00805D6B"/>
    <w:rsid w:val="00A94B54"/>
    <w:rsid w:val="00BA3241"/>
    <w:rsid w:val="00BD7153"/>
    <w:rsid w:val="00BF1360"/>
    <w:rsid w:val="00C402BC"/>
    <w:rsid w:val="00C720A7"/>
    <w:rsid w:val="00CC469F"/>
    <w:rsid w:val="00D01213"/>
    <w:rsid w:val="00DD7AC1"/>
    <w:rsid w:val="00EB1734"/>
    <w:rsid w:val="00EF0DEA"/>
    <w:rsid w:val="00F6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BD82F-FF91-4119-BB86-085EEEA1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0A7"/>
  </w:style>
  <w:style w:type="paragraph" w:styleId="1">
    <w:name w:val="heading 1"/>
    <w:basedOn w:val="a"/>
    <w:next w:val="a"/>
    <w:link w:val="10"/>
    <w:qFormat/>
    <w:rsid w:val="00C720A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720A7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20A7"/>
    <w:rPr>
      <w:sz w:val="28"/>
    </w:rPr>
  </w:style>
  <w:style w:type="character" w:customStyle="1" w:styleId="20">
    <w:name w:val="Заголовок 2 Знак"/>
    <w:basedOn w:val="a0"/>
    <w:link w:val="2"/>
    <w:rsid w:val="00C720A7"/>
    <w:rPr>
      <w:sz w:val="24"/>
    </w:rPr>
  </w:style>
  <w:style w:type="paragraph" w:styleId="a3">
    <w:name w:val="No Spacing"/>
    <w:uiPriority w:val="1"/>
    <w:qFormat/>
    <w:rsid w:val="00C720A7"/>
  </w:style>
  <w:style w:type="paragraph" w:styleId="a4">
    <w:name w:val="Balloon Text"/>
    <w:basedOn w:val="a"/>
    <w:link w:val="a5"/>
    <w:uiPriority w:val="99"/>
    <w:semiHidden/>
    <w:unhideWhenUsed/>
    <w:rsid w:val="00EB17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173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F7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23</cp:revision>
  <cp:lastPrinted>2020-06-08T06:35:00Z</cp:lastPrinted>
  <dcterms:created xsi:type="dcterms:W3CDTF">2019-01-15T12:35:00Z</dcterms:created>
  <dcterms:modified xsi:type="dcterms:W3CDTF">2025-05-17T09:12:00Z</dcterms:modified>
</cp:coreProperties>
</file>